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9C9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</w:p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9C9">
        <w:rPr>
          <w:rFonts w:ascii="Times New Roman" w:hAnsi="Times New Roman" w:cs="Times New Roman"/>
          <w:sz w:val="24"/>
          <w:szCs w:val="24"/>
        </w:rPr>
        <w:t>Москва, ул. Б. Тульская, 17</w:t>
      </w:r>
    </w:p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9C9">
        <w:rPr>
          <w:rFonts w:ascii="Times New Roman" w:hAnsi="Times New Roman" w:cs="Times New Roman"/>
          <w:sz w:val="24"/>
          <w:szCs w:val="24"/>
        </w:rPr>
        <w:t>Истец:</w:t>
      </w:r>
    </w:p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9C9">
        <w:rPr>
          <w:rFonts w:ascii="Times New Roman" w:hAnsi="Times New Roman" w:cs="Times New Roman"/>
          <w:sz w:val="24"/>
          <w:szCs w:val="24"/>
        </w:rPr>
        <w:t>Ласько Валерий Сергеевич</w:t>
      </w:r>
    </w:p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9C9">
        <w:rPr>
          <w:rFonts w:ascii="Times New Roman" w:hAnsi="Times New Roman" w:cs="Times New Roman"/>
          <w:sz w:val="24"/>
          <w:szCs w:val="24"/>
        </w:rPr>
        <w:t>141983, г. Дубна, ул. Ленина, д.4, кв. 14</w:t>
      </w:r>
    </w:p>
    <w:p w:rsidR="003949C9" w:rsidRPr="00FD323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239">
        <w:rPr>
          <w:rFonts w:ascii="Times New Roman" w:hAnsi="Times New Roman" w:cs="Times New Roman"/>
          <w:i/>
          <w:sz w:val="24"/>
          <w:szCs w:val="24"/>
        </w:rPr>
        <w:t>Представитель истца:</w:t>
      </w:r>
    </w:p>
    <w:p w:rsidR="003949C9" w:rsidRPr="00FD323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239">
        <w:rPr>
          <w:rFonts w:ascii="Times New Roman" w:hAnsi="Times New Roman" w:cs="Times New Roman"/>
          <w:i/>
          <w:sz w:val="24"/>
          <w:szCs w:val="24"/>
        </w:rPr>
        <w:t>ООО «ЮК Антанта»</w:t>
      </w:r>
    </w:p>
    <w:p w:rsidR="003949C9" w:rsidRPr="00FD323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239">
        <w:rPr>
          <w:rFonts w:ascii="Times New Roman" w:hAnsi="Times New Roman" w:cs="Times New Roman"/>
          <w:i/>
          <w:sz w:val="24"/>
          <w:szCs w:val="24"/>
        </w:rPr>
        <w:t xml:space="preserve">105064, Москва, Земляной Вал, 7, </w:t>
      </w:r>
      <w:proofErr w:type="spellStart"/>
      <w:r w:rsidRPr="00FD3239">
        <w:rPr>
          <w:rFonts w:ascii="Times New Roman" w:hAnsi="Times New Roman" w:cs="Times New Roman"/>
          <w:i/>
          <w:sz w:val="24"/>
          <w:szCs w:val="24"/>
        </w:rPr>
        <w:t>оф</w:t>
      </w:r>
      <w:proofErr w:type="spellEnd"/>
      <w:r w:rsidRPr="00FD3239">
        <w:rPr>
          <w:rFonts w:ascii="Times New Roman" w:hAnsi="Times New Roman" w:cs="Times New Roman"/>
          <w:i/>
          <w:sz w:val="24"/>
          <w:szCs w:val="24"/>
        </w:rPr>
        <w:t>. 413</w:t>
      </w:r>
    </w:p>
    <w:p w:rsidR="003949C9" w:rsidRPr="00FD323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239">
        <w:rPr>
          <w:rFonts w:ascii="Times New Roman" w:hAnsi="Times New Roman" w:cs="Times New Roman"/>
          <w:i/>
          <w:sz w:val="24"/>
          <w:szCs w:val="24"/>
        </w:rPr>
        <w:t>8-926-610-60-54, sdv@antanta-msk.ru</w:t>
      </w:r>
    </w:p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9C9">
        <w:rPr>
          <w:rFonts w:ascii="Times New Roman" w:hAnsi="Times New Roman" w:cs="Times New Roman"/>
          <w:sz w:val="24"/>
          <w:szCs w:val="24"/>
        </w:rPr>
        <w:t>Ответчик:</w:t>
      </w:r>
    </w:p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9C9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БИОКСИ»</w:t>
      </w:r>
    </w:p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8AB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9C9">
        <w:rPr>
          <w:rFonts w:ascii="Times New Roman" w:hAnsi="Times New Roman" w:cs="Times New Roman"/>
          <w:sz w:val="24"/>
          <w:szCs w:val="24"/>
        </w:rPr>
        <w:t>Дело № А40-115327/2014 (134-983)</w:t>
      </w:r>
    </w:p>
    <w:p w:rsid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9C9" w:rsidRPr="003949C9" w:rsidRDefault="003949C9" w:rsidP="00394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9C9">
        <w:rPr>
          <w:rFonts w:ascii="Times New Roman" w:hAnsi="Times New Roman" w:cs="Times New Roman"/>
          <w:sz w:val="24"/>
          <w:szCs w:val="24"/>
        </w:rPr>
        <w:t>Государственная пошлина: 3000 руб.</w:t>
      </w:r>
    </w:p>
    <w:p w:rsidR="003949C9" w:rsidRDefault="003949C9" w:rsidP="0047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9C9" w:rsidRDefault="003949C9" w:rsidP="0047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C6F" w:rsidRDefault="001C3C6F" w:rsidP="0047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обеспечении иска</w:t>
      </w:r>
    </w:p>
    <w:p w:rsidR="007461C4" w:rsidRDefault="007461C4" w:rsidP="0047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CAD" w:rsidRDefault="00022F78" w:rsidP="00244C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Ласько В.С. (далее «истец»)</w:t>
      </w:r>
      <w:r w:rsidR="00244CAD">
        <w:rPr>
          <w:rFonts w:ascii="Times New Roman" w:hAnsi="Times New Roman" w:cs="Times New Roman"/>
          <w:sz w:val="24"/>
          <w:szCs w:val="24"/>
        </w:rPr>
        <w:t xml:space="preserve"> обратил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44CAD">
        <w:rPr>
          <w:rFonts w:ascii="Times New Roman" w:hAnsi="Times New Roman" w:cs="Times New Roman"/>
          <w:sz w:val="24"/>
          <w:szCs w:val="24"/>
        </w:rPr>
        <w:t xml:space="preserve"> в Арбитражный суд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="00244CAD">
        <w:rPr>
          <w:rFonts w:ascii="Times New Roman" w:hAnsi="Times New Roman" w:cs="Times New Roman"/>
          <w:sz w:val="24"/>
          <w:szCs w:val="24"/>
        </w:rPr>
        <w:t xml:space="preserve"> с исковым заявлением к</w:t>
      </w:r>
      <w:r w:rsidR="00244CAD" w:rsidRPr="00AE4A1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АльянсПрофит</w:t>
      </w:r>
      <w:proofErr w:type="spellEnd"/>
      <w:r w:rsidR="00244CAD" w:rsidRPr="00AE4A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«ООО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Биокси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(правопреемник) или «ответчик»)</w:t>
      </w:r>
      <w:r w:rsidR="00244CA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взыскании действительной стоимости доли</w:t>
      </w:r>
      <w:r w:rsidR="00244CAD">
        <w:rPr>
          <w:rFonts w:ascii="Times New Roman" w:hAnsi="Times New Roman" w:cs="Times New Roman"/>
          <w:sz w:val="24"/>
          <w:szCs w:val="24"/>
        </w:rPr>
        <w:t>.</w:t>
      </w:r>
    </w:p>
    <w:p w:rsidR="001C3C6F" w:rsidRPr="00AE4A13" w:rsidRDefault="001C3C6F" w:rsidP="0047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1C4">
        <w:rPr>
          <w:rFonts w:ascii="Times New Roman" w:hAnsi="Times New Roman" w:cs="Times New Roman"/>
          <w:sz w:val="24"/>
          <w:szCs w:val="24"/>
        </w:rPr>
        <w:t>В соответствии со статьей 90 Арбитражного процессуального кодекса Российской Федерации арбитражный суд по заявлению лица, участвующего в деле, а в случаях, предусмотренных Арбитражным процессуальным кодексом Российской Федерации, и иного лица может принять срочные временные меры, направленные на обеспечение иска или имущественных интересов заявителя (обеспечительные меры).</w:t>
      </w:r>
      <w:proofErr w:type="gramEnd"/>
      <w:r w:rsidRPr="007461C4">
        <w:rPr>
          <w:rFonts w:ascii="Times New Roman" w:hAnsi="Times New Roman" w:cs="Times New Roman"/>
          <w:sz w:val="24"/>
          <w:szCs w:val="24"/>
        </w:rPr>
        <w:t xml:space="preserve"> Обеспечительные меры допускаются на любой стадии арбитражного процесса, если непринятие этих мер может затруднить или сделать невозможным исполнение судебного акта, в том числе, если исполнение судебного акта предполагается за пределами Российской Федерации, а также в целях предотвращения причинения значительного ущерба заявителю.</w:t>
      </w: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1C4">
        <w:rPr>
          <w:rFonts w:ascii="Times New Roman" w:hAnsi="Times New Roman" w:cs="Times New Roman"/>
          <w:sz w:val="24"/>
          <w:szCs w:val="24"/>
        </w:rPr>
        <w:t>При этом согласно пункту 5 части 2 статьи 92 Арбитражного процессуального кодекса Российской Федерации заявитель должен обосновать причины обращения с заявлением об обеспечении иска.</w:t>
      </w: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1C4">
        <w:rPr>
          <w:rFonts w:ascii="Times New Roman" w:hAnsi="Times New Roman" w:cs="Times New Roman"/>
          <w:sz w:val="24"/>
          <w:szCs w:val="24"/>
        </w:rPr>
        <w:t>Оценка необходимости применения обеспечительных мер производится судом по своему внутреннему убеждению, основанному на изучении всех обстоятельств спора, разумности и обоснованности применения обеспечительных мер, а также того, насколько данные обеспечительные меры связаны с предметом заявленного требования, соразмерны ему и каким образом они обеспечат фактическую реализацию целей обеспечительных мер, обусловленных основаниями, предусмотренными частью 2 статьи 90 Арбитражного процессуального кодекса Российской Федерации.</w:t>
      </w:r>
      <w:proofErr w:type="gramEnd"/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1C4">
        <w:rPr>
          <w:rFonts w:ascii="Times New Roman" w:hAnsi="Times New Roman" w:cs="Times New Roman"/>
          <w:sz w:val="24"/>
          <w:szCs w:val="24"/>
        </w:rPr>
        <w:t>В силу части 3 статьи 93 Арбитражного процессуального кодекса Российской Федерации в обеспечении иска может быть отказано, если отсутствуют предусмотренные статьей 90 настоящего Кодекса основания для принятия мер по обеспечению иска.</w:t>
      </w: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1C4">
        <w:rPr>
          <w:rFonts w:ascii="Times New Roman" w:hAnsi="Times New Roman" w:cs="Times New Roman"/>
          <w:sz w:val="24"/>
          <w:szCs w:val="24"/>
        </w:rPr>
        <w:t>В Постановлении Пленума Высшего Арбитражного Суда Российской Федерации от 12.10.2006 N 55 "О применении арбитражными судами обеспечительных мер" разъяснено, что затруднительный характер исполнения судебного акта либо невозможность его исполнения могут быть связаны с отсутствием имущества у должника, действиями, предпринимаемыми для уменьшения объема имущества.</w:t>
      </w:r>
      <w:proofErr w:type="gramEnd"/>
      <w:r w:rsidRPr="007461C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461C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461C4">
        <w:rPr>
          <w:rFonts w:ascii="Times New Roman" w:hAnsi="Times New Roman" w:cs="Times New Roman"/>
          <w:sz w:val="24"/>
          <w:szCs w:val="24"/>
        </w:rPr>
        <w:t xml:space="preserve"> предотвращения причинения значительного ущерба заявителю обеспечительные меры могут быть направлены на сохранение существующего состояния отношений (</w:t>
      </w:r>
      <w:proofErr w:type="spellStart"/>
      <w:r w:rsidRPr="007461C4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74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1C4">
        <w:rPr>
          <w:rFonts w:ascii="Times New Roman" w:hAnsi="Times New Roman" w:cs="Times New Roman"/>
          <w:sz w:val="24"/>
          <w:szCs w:val="24"/>
        </w:rPr>
        <w:t>quo</w:t>
      </w:r>
      <w:proofErr w:type="spellEnd"/>
      <w:r w:rsidRPr="007461C4">
        <w:rPr>
          <w:rFonts w:ascii="Times New Roman" w:hAnsi="Times New Roman" w:cs="Times New Roman"/>
          <w:sz w:val="24"/>
          <w:szCs w:val="24"/>
        </w:rPr>
        <w:t xml:space="preserve">) между сторонами. Учитывая, что обеспечительные меры применяются при условии обоснованности, арбитражный суд признает заявление стороны о применении обеспечительных мер обоснованным, если имеются доказательства, </w:t>
      </w:r>
      <w:r w:rsidRPr="007461C4">
        <w:rPr>
          <w:rFonts w:ascii="Times New Roman" w:hAnsi="Times New Roman" w:cs="Times New Roman"/>
          <w:sz w:val="24"/>
          <w:szCs w:val="24"/>
        </w:rPr>
        <w:lastRenderedPageBreak/>
        <w:t>подтверждающие наличие, хотя бы одного из оснований, предусмотренных частью 2 статьи 90 Арбитражного процессуального кодекса Российской Федерации. Арбитражный суд вправе применить обеспечительные меры при наличии обоих оснований, указанных в части 2 статьи 90 Арбитражного процессуального кодекса Российской Федерации, если заявителем представлены доказательства их обоснованности (пункт 9 Постановления).</w:t>
      </w: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1C4">
        <w:rPr>
          <w:rFonts w:ascii="Times New Roman" w:hAnsi="Times New Roman" w:cs="Times New Roman"/>
          <w:sz w:val="24"/>
          <w:szCs w:val="24"/>
        </w:rPr>
        <w:t>Кроме того, в пункте 10 данного Постановления от 12.10.2006 N 55 указано, что обеспечительные меры являются ускоренным средством защиты, следовательно, для их применения не требуется представления доказательств в объеме, необходимом для обоснования требований и возражений стороны по существу спора. Обязательным является представление заявителем доказательств наличия оспоренного или нарушенного права, а также его нарушения.</w:t>
      </w: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1C4">
        <w:rPr>
          <w:rFonts w:ascii="Times New Roman" w:hAnsi="Times New Roman" w:cs="Times New Roman"/>
          <w:sz w:val="24"/>
          <w:szCs w:val="24"/>
        </w:rPr>
        <w:t>При оценке доводов заявителя в соответствии с частью 2 статьи 90 Арбитражного процессуального кодекса Российской Федерации следует иметь в виду:</w:t>
      </w: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1C4">
        <w:rPr>
          <w:rFonts w:ascii="Times New Roman" w:hAnsi="Times New Roman" w:cs="Times New Roman"/>
          <w:sz w:val="24"/>
          <w:szCs w:val="24"/>
        </w:rPr>
        <w:t>- разумность и обоснованность требования заявителя о применении обеспечительных мер;</w:t>
      </w: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1C4">
        <w:rPr>
          <w:rFonts w:ascii="Times New Roman" w:hAnsi="Times New Roman" w:cs="Times New Roman"/>
          <w:sz w:val="24"/>
          <w:szCs w:val="24"/>
        </w:rPr>
        <w:t>- вероятность причинения заявителю значительного ущерба в случае непринятия обеспечительных мер;</w:t>
      </w: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1C4">
        <w:rPr>
          <w:rFonts w:ascii="Times New Roman" w:hAnsi="Times New Roman" w:cs="Times New Roman"/>
          <w:sz w:val="24"/>
          <w:szCs w:val="24"/>
        </w:rPr>
        <w:t>- обеспечение баланса интересов заинтересованных сторон;</w:t>
      </w: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1C4">
        <w:rPr>
          <w:rFonts w:ascii="Times New Roman" w:hAnsi="Times New Roman" w:cs="Times New Roman"/>
          <w:sz w:val="24"/>
          <w:szCs w:val="24"/>
        </w:rPr>
        <w:t>- предотвращение нарушения при принятии обеспечительных мер публичных интересов, интересов третьих лиц.</w:t>
      </w:r>
    </w:p>
    <w:p w:rsidR="007461C4" w:rsidRP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1C4">
        <w:rPr>
          <w:rFonts w:ascii="Times New Roman" w:hAnsi="Times New Roman" w:cs="Times New Roman"/>
          <w:sz w:val="24"/>
          <w:szCs w:val="24"/>
        </w:rPr>
        <w:t>При таких обстоятельствах, доказывание наличия обстоятельств, указанных в части 2 статьи 90 Арбитражного процессуального кодекса Российской Федерации, возложено на заявителя, который должен обосновать причины обращения с ходатайством об обеспечении заявленного требования конкретными обстоятельствами, подтверждающими необходимость принятия обеспечительных мер, и представить доказательства, подтверждающие его доводы.</w:t>
      </w:r>
    </w:p>
    <w:p w:rsidR="00542EC7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1C4">
        <w:rPr>
          <w:rFonts w:ascii="Times New Roman" w:hAnsi="Times New Roman" w:cs="Times New Roman"/>
          <w:sz w:val="24"/>
          <w:szCs w:val="24"/>
        </w:rPr>
        <w:t>В соответствии с пунктом 13 Постановления Пленума Высшего Арбитражного Суда Российской Федерации от 09.12.2002 N 11 "О некоторых вопросах, связанных с введением в действие Арбитражного процессуального кодекса Российской Федерации" арбитражные суды не должны принимать обеспечительные меры, если заявитель не обосновал причины обращения с заявлением об обеспечении требования конкретными обстоятельствами, подтверждающими необходимость принятия обеспечительных мер, и не представил доказательства, подтверждающие его</w:t>
      </w:r>
      <w:proofErr w:type="gramEnd"/>
      <w:r w:rsidRPr="007461C4">
        <w:rPr>
          <w:rFonts w:ascii="Times New Roman" w:hAnsi="Times New Roman" w:cs="Times New Roman"/>
          <w:sz w:val="24"/>
          <w:szCs w:val="24"/>
        </w:rPr>
        <w:t xml:space="preserve"> доводы.</w:t>
      </w:r>
    </w:p>
    <w:p w:rsidR="007461C4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61C4" w:rsidRPr="003949C9" w:rsidRDefault="007461C4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C23">
        <w:rPr>
          <w:rFonts w:ascii="Times New Roman" w:hAnsi="Times New Roman" w:cs="Times New Roman"/>
          <w:sz w:val="24"/>
          <w:szCs w:val="24"/>
          <w:u w:val="single"/>
        </w:rPr>
        <w:t>Обращение истца к</w:t>
      </w:r>
      <w:r w:rsidR="00B828AE" w:rsidRPr="003C7C23">
        <w:rPr>
          <w:rFonts w:ascii="Times New Roman" w:hAnsi="Times New Roman" w:cs="Times New Roman"/>
          <w:sz w:val="24"/>
          <w:szCs w:val="24"/>
          <w:u w:val="single"/>
        </w:rPr>
        <w:t xml:space="preserve"> арбитражному</w:t>
      </w:r>
      <w:r w:rsidRPr="003C7C23">
        <w:rPr>
          <w:rFonts w:ascii="Times New Roman" w:hAnsi="Times New Roman" w:cs="Times New Roman"/>
          <w:sz w:val="24"/>
          <w:szCs w:val="24"/>
          <w:u w:val="single"/>
        </w:rPr>
        <w:t xml:space="preserve"> суду с заявлением о</w:t>
      </w:r>
      <w:r w:rsidR="00B828AE" w:rsidRPr="003C7C23">
        <w:rPr>
          <w:rFonts w:ascii="Times New Roman" w:hAnsi="Times New Roman" w:cs="Times New Roman"/>
          <w:sz w:val="24"/>
          <w:szCs w:val="24"/>
          <w:u w:val="single"/>
        </w:rPr>
        <w:t xml:space="preserve"> принятии обеспечительных мер</w:t>
      </w:r>
      <w:r w:rsidRPr="003C7C23">
        <w:rPr>
          <w:rFonts w:ascii="Times New Roman" w:hAnsi="Times New Roman" w:cs="Times New Roman"/>
          <w:sz w:val="24"/>
          <w:szCs w:val="24"/>
          <w:u w:val="single"/>
        </w:rPr>
        <w:t xml:space="preserve"> обусловлено завершающейся ликвидацией ответчика-должника</w:t>
      </w:r>
      <w:r w:rsidR="00B828AE" w:rsidRPr="003C7C23">
        <w:rPr>
          <w:rFonts w:ascii="Times New Roman" w:hAnsi="Times New Roman" w:cs="Times New Roman"/>
          <w:sz w:val="24"/>
          <w:szCs w:val="24"/>
          <w:u w:val="single"/>
        </w:rPr>
        <w:t>, не поставившего истца об этом в известность</w:t>
      </w:r>
      <w:r w:rsidRPr="003C7C23">
        <w:rPr>
          <w:rFonts w:ascii="Times New Roman" w:hAnsi="Times New Roman" w:cs="Times New Roman"/>
          <w:sz w:val="24"/>
          <w:szCs w:val="24"/>
          <w:u w:val="single"/>
        </w:rPr>
        <w:t>. Согласно приложенной выписке из ЕГРЮЛ (распечатки с официального сайта регистрирующего органа</w:t>
      </w:r>
      <w:r w:rsidR="003C7C23" w:rsidRPr="003C7C23">
        <w:rPr>
          <w:rFonts w:ascii="Times New Roman" w:hAnsi="Times New Roman" w:cs="Times New Roman"/>
          <w:sz w:val="24"/>
          <w:szCs w:val="24"/>
          <w:u w:val="single"/>
        </w:rPr>
        <w:t>, запись № 2153340086282</w:t>
      </w:r>
      <w:r w:rsidRPr="003C7C23">
        <w:rPr>
          <w:rFonts w:ascii="Times New Roman" w:hAnsi="Times New Roman" w:cs="Times New Roman"/>
          <w:sz w:val="24"/>
          <w:szCs w:val="24"/>
          <w:u w:val="single"/>
        </w:rPr>
        <w:t xml:space="preserve">), с </w:t>
      </w:r>
      <w:r w:rsidR="003C7C23" w:rsidRPr="003C7C23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3C7C2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C7C23" w:rsidRPr="003C7C2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C7C2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C7C23" w:rsidRPr="003C7C2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C7C23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F078AB" w:rsidRPr="003C7C23">
        <w:rPr>
          <w:rFonts w:ascii="Times New Roman" w:hAnsi="Times New Roman" w:cs="Times New Roman"/>
          <w:sz w:val="24"/>
          <w:szCs w:val="24"/>
          <w:u w:val="single"/>
        </w:rPr>
        <w:t>ответчик находится в стадии ликвидации</w:t>
      </w:r>
      <w:r w:rsidR="003C7C23" w:rsidRPr="003C7C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28AE" w:rsidRDefault="00B828AE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28AE" w:rsidRDefault="00B828AE" w:rsidP="00B82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указал Высший Арбитражный Суд РФ в Определении </w:t>
      </w:r>
      <w:r w:rsidRPr="00B828AE">
        <w:rPr>
          <w:rFonts w:ascii="Times New Roman" w:hAnsi="Times New Roman" w:cs="Times New Roman"/>
          <w:sz w:val="24"/>
          <w:szCs w:val="24"/>
        </w:rPr>
        <w:t>от 23.08.2013 N ВАС-10669/13 по делу N А33-2348/2012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28AE">
        <w:rPr>
          <w:rFonts w:ascii="Times New Roman" w:hAnsi="Times New Roman" w:cs="Times New Roman"/>
          <w:sz w:val="24"/>
          <w:szCs w:val="24"/>
        </w:rPr>
        <w:t>сведения о размещении объявления о ликвидации юридического лица не свидетельствуют о надлежащем уведомлении кредитора о начале процедуры ликвидации, поскольку</w:t>
      </w:r>
      <w:r>
        <w:rPr>
          <w:rFonts w:ascii="Times New Roman" w:hAnsi="Times New Roman" w:cs="Times New Roman"/>
          <w:sz w:val="24"/>
          <w:szCs w:val="24"/>
        </w:rPr>
        <w:t xml:space="preserve"> опубликованы</w:t>
      </w:r>
      <w:r w:rsidRPr="00B828AE">
        <w:rPr>
          <w:rFonts w:ascii="Times New Roman" w:hAnsi="Times New Roman" w:cs="Times New Roman"/>
          <w:sz w:val="24"/>
          <w:szCs w:val="24"/>
        </w:rPr>
        <w:t xml:space="preserve"> без учета положений </w:t>
      </w:r>
      <w:r w:rsidRPr="00B828AE">
        <w:rPr>
          <w:rFonts w:ascii="Times New Roman" w:hAnsi="Times New Roman" w:cs="Times New Roman"/>
          <w:i/>
          <w:sz w:val="24"/>
          <w:szCs w:val="24"/>
        </w:rPr>
        <w:t>ст. 63 ГК РФ, возлагающей на ликвидатора обязанности по совершению действий, направленных на выявление кредиторов, в том числе обязанность</w:t>
      </w:r>
      <w:proofErr w:type="gramEnd"/>
      <w:r w:rsidRPr="00B828AE">
        <w:rPr>
          <w:rFonts w:ascii="Times New Roman" w:hAnsi="Times New Roman" w:cs="Times New Roman"/>
          <w:i/>
          <w:sz w:val="24"/>
          <w:szCs w:val="24"/>
        </w:rPr>
        <w:t xml:space="preserve"> по заблаговременному письменному извещению каждого кредитора.</w:t>
      </w:r>
    </w:p>
    <w:p w:rsidR="003C7C23" w:rsidRPr="003949C9" w:rsidRDefault="003C7C23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7C23" w:rsidRPr="003C7C23" w:rsidRDefault="003C7C23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C23">
        <w:rPr>
          <w:rFonts w:ascii="Times New Roman" w:hAnsi="Times New Roman" w:cs="Times New Roman"/>
          <w:sz w:val="24"/>
          <w:szCs w:val="24"/>
          <w:u w:val="single"/>
        </w:rPr>
        <w:t>Однако, в рассматриваемом деле, ликвидатор не только не известил истца о начале ликвидации, но и не произвел об этом обязательной публикации в Вестнике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, т.е. отказался от уведомления кредиторов</w:t>
      </w:r>
      <w:r w:rsidR="00BE1CFF">
        <w:rPr>
          <w:rFonts w:ascii="Times New Roman" w:hAnsi="Times New Roman" w:cs="Times New Roman"/>
          <w:sz w:val="24"/>
          <w:szCs w:val="24"/>
        </w:rPr>
        <w:t xml:space="preserve"> и иных лиц</w:t>
      </w:r>
      <w:r>
        <w:rPr>
          <w:rFonts w:ascii="Times New Roman" w:hAnsi="Times New Roman" w:cs="Times New Roman"/>
          <w:sz w:val="24"/>
          <w:szCs w:val="24"/>
        </w:rPr>
        <w:t xml:space="preserve"> вовсе. </w:t>
      </w:r>
    </w:p>
    <w:p w:rsidR="003C7C23" w:rsidRPr="003C7C23" w:rsidRDefault="003C7C23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78AB" w:rsidRPr="00BE1CFF" w:rsidRDefault="00F078AB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CFF">
        <w:rPr>
          <w:rFonts w:ascii="Times New Roman" w:hAnsi="Times New Roman" w:cs="Times New Roman"/>
          <w:sz w:val="24"/>
          <w:szCs w:val="24"/>
          <w:u w:val="single"/>
        </w:rPr>
        <w:t>Следовательно, ликвидация общества не связана с достижением целей, для которых оно создавалось, а направлен</w:t>
      </w:r>
      <w:r w:rsidR="00B828AE" w:rsidRPr="00BE1CF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E1CFF">
        <w:rPr>
          <w:rFonts w:ascii="Times New Roman" w:hAnsi="Times New Roman" w:cs="Times New Roman"/>
          <w:sz w:val="24"/>
          <w:szCs w:val="24"/>
          <w:u w:val="single"/>
        </w:rPr>
        <w:t xml:space="preserve"> на уклонение от исполнения обязанности по </w:t>
      </w:r>
      <w:r w:rsidR="003C7C23" w:rsidRPr="00BE1CFF">
        <w:rPr>
          <w:rFonts w:ascii="Times New Roman" w:hAnsi="Times New Roman" w:cs="Times New Roman"/>
          <w:sz w:val="24"/>
          <w:szCs w:val="24"/>
          <w:u w:val="single"/>
        </w:rPr>
        <w:t>погашению задолженности</w:t>
      </w:r>
      <w:r w:rsidRPr="00BE1CF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078AB" w:rsidRDefault="00F078AB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78AB" w:rsidRDefault="00F078AB" w:rsidP="00F078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«а» п. 1 ст. 21 </w:t>
      </w:r>
      <w:r w:rsidRPr="00F078A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78A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78AB">
        <w:rPr>
          <w:rFonts w:ascii="Times New Roman" w:hAnsi="Times New Roman" w:cs="Times New Roman"/>
          <w:sz w:val="24"/>
          <w:szCs w:val="24"/>
        </w:rPr>
        <w:t xml:space="preserve"> от 08.08.2001 N 129-ФЗ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F078AB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», д</w:t>
      </w:r>
      <w:r w:rsidRPr="00F078AB">
        <w:rPr>
          <w:rFonts w:ascii="Times New Roman" w:hAnsi="Times New Roman" w:cs="Times New Roman"/>
          <w:sz w:val="24"/>
          <w:szCs w:val="24"/>
        </w:rPr>
        <w:t xml:space="preserve">ля </w:t>
      </w:r>
      <w:r w:rsidRPr="00F078AB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в связи с ликвидацией юридического лица в регистрирующий орган пре</w:t>
      </w:r>
      <w:r>
        <w:rPr>
          <w:rFonts w:ascii="Times New Roman" w:hAnsi="Times New Roman" w:cs="Times New Roman"/>
          <w:sz w:val="24"/>
          <w:szCs w:val="24"/>
        </w:rPr>
        <w:t>дставляются следующие документы -</w:t>
      </w:r>
      <w:r w:rsidRPr="00F078AB">
        <w:rPr>
          <w:rFonts w:ascii="Times New Roman" w:hAnsi="Times New Roman" w:cs="Times New Roman"/>
          <w:sz w:val="24"/>
          <w:szCs w:val="24"/>
        </w:rPr>
        <w:t xml:space="preserve">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</w:t>
      </w:r>
      <w:proofErr w:type="gramEnd"/>
      <w:r w:rsidRPr="00F07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8AB">
        <w:rPr>
          <w:rFonts w:ascii="Times New Roman" w:hAnsi="Times New Roman" w:cs="Times New Roman"/>
          <w:sz w:val="24"/>
          <w:szCs w:val="24"/>
        </w:rPr>
        <w:t xml:space="preserve">В </w:t>
      </w:r>
      <w:r w:rsidRPr="00F078AB">
        <w:rPr>
          <w:rFonts w:ascii="Times New Roman" w:hAnsi="Times New Roman" w:cs="Times New Roman"/>
          <w:i/>
          <w:sz w:val="24"/>
          <w:szCs w:val="24"/>
        </w:rPr>
        <w:t>заявлении подтверждается, что соблюден установленный федеральным законом порядок ликвидации юридического лица, расчеты с его кредиторами завершены</w:t>
      </w:r>
      <w:r w:rsidRPr="00F078AB">
        <w:rPr>
          <w:rFonts w:ascii="Times New Roman" w:hAnsi="Times New Roman" w:cs="Times New Roman"/>
          <w:sz w:val="24"/>
          <w:szCs w:val="24"/>
        </w:rPr>
        <w:t xml:space="preserve"> и вопросы ликвидации юридического лица согласованы с соответствующими государственными органами и (или) муниципальными органами в установлен</w:t>
      </w:r>
      <w:r>
        <w:rPr>
          <w:rFonts w:ascii="Times New Roman" w:hAnsi="Times New Roman" w:cs="Times New Roman"/>
          <w:sz w:val="24"/>
          <w:szCs w:val="24"/>
        </w:rPr>
        <w:t>ных федеральным законом случаях.</w:t>
      </w:r>
      <w:proofErr w:type="gramEnd"/>
    </w:p>
    <w:p w:rsidR="00F078AB" w:rsidRDefault="00F078AB" w:rsidP="00F078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78AB" w:rsidRDefault="00F078AB" w:rsidP="00F078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отсутствие сведений о банкротстве ответчика и подачу им заявления о ликвидации, имеет место быть злоупотребление правом на добровольную ликвидацию с целью уклонения от погашения </w:t>
      </w:r>
      <w:r w:rsidR="003C7C23">
        <w:rPr>
          <w:rFonts w:ascii="Times New Roman" w:hAnsi="Times New Roman" w:cs="Times New Roman"/>
          <w:sz w:val="24"/>
          <w:szCs w:val="24"/>
        </w:rPr>
        <w:t>задолженности</w:t>
      </w:r>
      <w:r w:rsidR="009A4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CB7" w:rsidRDefault="00964CB7" w:rsidP="00F078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4CB7" w:rsidRDefault="00964CB7" w:rsidP="00F078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Биокси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является правопреемником ответчика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АльянсПрофит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которое без какого-либо обоснования и добросовестной цели, после предъявления к нему</w:t>
      </w:r>
      <w:r w:rsidR="00BE1CFF">
        <w:rPr>
          <w:rFonts w:ascii="Times New Roman" w:hAnsi="Times New Roman" w:cs="Times New Roman"/>
          <w:sz w:val="24"/>
          <w:szCs w:val="24"/>
        </w:rPr>
        <w:t xml:space="preserve"> настоящих</w:t>
      </w:r>
      <w:r>
        <w:rPr>
          <w:rFonts w:ascii="Times New Roman" w:hAnsi="Times New Roman" w:cs="Times New Roman"/>
          <w:sz w:val="24"/>
          <w:szCs w:val="24"/>
        </w:rPr>
        <w:t xml:space="preserve"> исковых требований, было реорганизовано путем присоединения 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D3239" w:rsidRDefault="00FD3239" w:rsidP="00F078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ответов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Пензенской области, все имущество ответчика </w:t>
      </w:r>
      <w:r w:rsidRPr="00E951AD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1AD">
        <w:rPr>
          <w:rFonts w:ascii="Times New Roman" w:hAnsi="Times New Roman" w:cs="Times New Roman"/>
          <w:sz w:val="24"/>
          <w:szCs w:val="24"/>
        </w:rPr>
        <w:t>АльянсПрофит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ИНН 7718596495 было переоформлено в июле и августе 2014 года на вновь созданное теми же участниками общество ООО «АЛЬЯНСПРОФИТ» ИНН 5003108883 (выписки из ЕГРП имеются в материалах дела). Также, в материалах дела имеются свидетельства о праве на собственность, из которых следует, что данные объекты недвижимости ранее принадлежали </w:t>
      </w:r>
      <w:r w:rsidRPr="00E951AD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1AD">
        <w:rPr>
          <w:rFonts w:ascii="Times New Roman" w:hAnsi="Times New Roman" w:cs="Times New Roman"/>
          <w:sz w:val="24"/>
          <w:szCs w:val="24"/>
        </w:rPr>
        <w:t>АльянсПрофит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ИНН 7718596495.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активы </w:t>
      </w:r>
      <w:r w:rsidRPr="00E951AD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51AD">
        <w:rPr>
          <w:rFonts w:ascii="Times New Roman" w:hAnsi="Times New Roman" w:cs="Times New Roman"/>
          <w:sz w:val="24"/>
          <w:szCs w:val="24"/>
        </w:rPr>
        <w:t>АльянсПрофит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ИНН 7718596495 в результате реализации нескольких десятков объектов недвижимости денежными средствами не пополнялись.</w:t>
      </w:r>
    </w:p>
    <w:p w:rsidR="00964CB7" w:rsidRDefault="00964CB7" w:rsidP="00F078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Истцом было предъявлено требование 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АльянсПрофит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погашении задолженности, которое оставлено обществами в реорганизации без удовлетворения и внимания. </w:t>
      </w:r>
    </w:p>
    <w:p w:rsidR="00F078AB" w:rsidRDefault="00F078AB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61C4" w:rsidRDefault="00B828AE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п. 1 ст. 57 </w:t>
      </w:r>
      <w:r w:rsidR="00082D6E" w:rsidRPr="00082D6E">
        <w:rPr>
          <w:rFonts w:ascii="Times New Roman" w:hAnsi="Times New Roman" w:cs="Times New Roman"/>
          <w:sz w:val="24"/>
          <w:szCs w:val="24"/>
        </w:rPr>
        <w:t>Федеральн</w:t>
      </w:r>
      <w:r w:rsidR="00082D6E">
        <w:rPr>
          <w:rFonts w:ascii="Times New Roman" w:hAnsi="Times New Roman" w:cs="Times New Roman"/>
          <w:sz w:val="24"/>
          <w:szCs w:val="24"/>
        </w:rPr>
        <w:t>ого</w:t>
      </w:r>
      <w:r w:rsidR="00082D6E" w:rsidRPr="00082D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82D6E">
        <w:rPr>
          <w:rFonts w:ascii="Times New Roman" w:hAnsi="Times New Roman" w:cs="Times New Roman"/>
          <w:sz w:val="24"/>
          <w:szCs w:val="24"/>
        </w:rPr>
        <w:t>а от 08.02.1998 N 14-ФЗ «</w:t>
      </w:r>
      <w:r w:rsidR="00082D6E" w:rsidRPr="00082D6E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</w:t>
      </w:r>
      <w:r w:rsidR="00082D6E">
        <w:rPr>
          <w:rFonts w:ascii="Times New Roman" w:hAnsi="Times New Roman" w:cs="Times New Roman"/>
          <w:sz w:val="24"/>
          <w:szCs w:val="24"/>
        </w:rPr>
        <w:t>», л</w:t>
      </w:r>
      <w:r w:rsidRPr="00B828AE">
        <w:rPr>
          <w:rFonts w:ascii="Times New Roman" w:hAnsi="Times New Roman" w:cs="Times New Roman"/>
          <w:sz w:val="24"/>
          <w:szCs w:val="24"/>
        </w:rPr>
        <w:t>иквидация общества влечет за собой его прекращение без перехода прав и обязанностей в порядке правопреемства к другим лицам.</w:t>
      </w:r>
      <w:r w:rsidR="00F0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09C" w:rsidRDefault="009A409C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Обеспечительная мера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испрашивается заявителем в</w:t>
      </w:r>
      <w:r w:rsidR="007461C4" w:rsidRPr="007461C4">
        <w:rPr>
          <w:rFonts w:ascii="Times New Roman" w:hAnsi="Times New Roman" w:cs="Times New Roman"/>
          <w:sz w:val="24"/>
          <w:szCs w:val="24"/>
        </w:rPr>
        <w:t xml:space="preserve"> целях предотвращения причинения</w:t>
      </w:r>
      <w:r>
        <w:rPr>
          <w:rFonts w:ascii="Times New Roman" w:hAnsi="Times New Roman" w:cs="Times New Roman"/>
          <w:sz w:val="24"/>
          <w:szCs w:val="24"/>
        </w:rPr>
        <w:t xml:space="preserve"> ему</w:t>
      </w:r>
      <w:r w:rsidR="007461C4" w:rsidRPr="007461C4">
        <w:rPr>
          <w:rFonts w:ascii="Times New Roman" w:hAnsi="Times New Roman" w:cs="Times New Roman"/>
          <w:sz w:val="24"/>
          <w:szCs w:val="24"/>
        </w:rPr>
        <w:t xml:space="preserve"> значительного ущерба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461C4" w:rsidRPr="007461C4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461C4" w:rsidRPr="007461C4">
        <w:rPr>
          <w:rFonts w:ascii="Times New Roman" w:hAnsi="Times New Roman" w:cs="Times New Roman"/>
          <w:sz w:val="24"/>
          <w:szCs w:val="24"/>
        </w:rPr>
        <w:t xml:space="preserve"> на сохранение существующего состояния отношений (</w:t>
      </w:r>
      <w:proofErr w:type="spellStart"/>
      <w:r w:rsidR="007461C4" w:rsidRPr="007461C4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7461C4" w:rsidRPr="0074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1C4" w:rsidRPr="007461C4">
        <w:rPr>
          <w:rFonts w:ascii="Times New Roman" w:hAnsi="Times New Roman" w:cs="Times New Roman"/>
          <w:sz w:val="24"/>
          <w:szCs w:val="24"/>
        </w:rPr>
        <w:t>quo</w:t>
      </w:r>
      <w:proofErr w:type="spellEnd"/>
      <w:r w:rsidR="007461C4" w:rsidRPr="007461C4">
        <w:rPr>
          <w:rFonts w:ascii="Times New Roman" w:hAnsi="Times New Roman" w:cs="Times New Roman"/>
          <w:sz w:val="24"/>
          <w:szCs w:val="24"/>
        </w:rPr>
        <w:t>) ме</w:t>
      </w:r>
      <w:r>
        <w:rPr>
          <w:rFonts w:ascii="Times New Roman" w:hAnsi="Times New Roman" w:cs="Times New Roman"/>
          <w:sz w:val="24"/>
          <w:szCs w:val="24"/>
        </w:rPr>
        <w:t xml:space="preserve">жду сторонами, т.к. завершение ликвидации ответчика приведет к невозможности исполнения судебного акта арбитражного суда. </w:t>
      </w:r>
    </w:p>
    <w:p w:rsidR="009A409C" w:rsidRDefault="009A409C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09C" w:rsidRDefault="009A409C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ст. ст. 90, 92 АПК РФ</w:t>
      </w:r>
      <w:r w:rsidR="00082D6E">
        <w:rPr>
          <w:rFonts w:ascii="Times New Roman" w:hAnsi="Times New Roman" w:cs="Times New Roman"/>
          <w:sz w:val="24"/>
          <w:szCs w:val="24"/>
        </w:rPr>
        <w:t xml:space="preserve">, ст. 57 </w:t>
      </w:r>
      <w:r w:rsidR="00082D6E" w:rsidRPr="00082D6E">
        <w:rPr>
          <w:rFonts w:ascii="Times New Roman" w:hAnsi="Times New Roman" w:cs="Times New Roman"/>
          <w:sz w:val="24"/>
          <w:szCs w:val="24"/>
        </w:rPr>
        <w:t>Федеральн</w:t>
      </w:r>
      <w:r w:rsidR="00082D6E">
        <w:rPr>
          <w:rFonts w:ascii="Times New Roman" w:hAnsi="Times New Roman" w:cs="Times New Roman"/>
          <w:sz w:val="24"/>
          <w:szCs w:val="24"/>
        </w:rPr>
        <w:t>ого</w:t>
      </w:r>
      <w:r w:rsidR="00082D6E" w:rsidRPr="00082D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82D6E">
        <w:rPr>
          <w:rFonts w:ascii="Times New Roman" w:hAnsi="Times New Roman" w:cs="Times New Roman"/>
          <w:sz w:val="24"/>
          <w:szCs w:val="24"/>
        </w:rPr>
        <w:t>а от 08.02.1998 N 14-ФЗ «</w:t>
      </w:r>
      <w:r w:rsidR="00082D6E" w:rsidRPr="00082D6E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</w:t>
      </w:r>
      <w:r w:rsidR="00082D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прошу суд принять обеспечительные меры в виде:</w:t>
      </w:r>
    </w:p>
    <w:p w:rsidR="009A409C" w:rsidRDefault="009A409C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запрета </w:t>
      </w:r>
      <w:r w:rsidR="00964C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ИФНС</w:t>
      </w:r>
      <w:r w:rsidR="00964CB7">
        <w:rPr>
          <w:rFonts w:ascii="Times New Roman" w:hAnsi="Times New Roman" w:cs="Times New Roman"/>
          <w:sz w:val="24"/>
          <w:szCs w:val="24"/>
        </w:rPr>
        <w:t xml:space="preserve"> № 10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64CB7">
        <w:rPr>
          <w:rFonts w:ascii="Times New Roman" w:hAnsi="Times New Roman" w:cs="Times New Roman"/>
          <w:sz w:val="24"/>
          <w:szCs w:val="24"/>
        </w:rPr>
        <w:t>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регистрационные действия, направленные на ликвидацию </w:t>
      </w:r>
      <w:r w:rsidRPr="009A409C">
        <w:rPr>
          <w:rFonts w:ascii="Times New Roman" w:hAnsi="Times New Roman" w:cs="Times New Roman"/>
          <w:sz w:val="24"/>
          <w:szCs w:val="24"/>
        </w:rPr>
        <w:t>ООО «</w:t>
      </w:r>
      <w:r w:rsidR="00964CB7">
        <w:rPr>
          <w:rFonts w:ascii="Times New Roman" w:hAnsi="Times New Roman" w:cs="Times New Roman"/>
          <w:sz w:val="24"/>
          <w:szCs w:val="24"/>
        </w:rPr>
        <w:t>БИОКСИ</w:t>
      </w:r>
      <w:r w:rsidRPr="009A409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409C">
        <w:rPr>
          <w:rFonts w:ascii="Times New Roman" w:hAnsi="Times New Roman" w:cs="Times New Roman"/>
          <w:sz w:val="24"/>
          <w:szCs w:val="24"/>
        </w:rPr>
        <w:t xml:space="preserve">ИНН </w:t>
      </w:r>
      <w:r w:rsidR="00964CB7" w:rsidRPr="00964CB7">
        <w:rPr>
          <w:rFonts w:ascii="Times New Roman" w:hAnsi="Times New Roman" w:cs="Times New Roman"/>
          <w:sz w:val="24"/>
          <w:szCs w:val="24"/>
        </w:rPr>
        <w:t>3329078983</w:t>
      </w:r>
      <w:r w:rsidRPr="009A409C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964CB7">
        <w:rPr>
          <w:rFonts w:ascii="Times New Roman" w:hAnsi="Times New Roman" w:cs="Times New Roman"/>
          <w:sz w:val="24"/>
          <w:szCs w:val="24"/>
        </w:rPr>
        <w:t>1143340005600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4CB7">
        <w:rPr>
          <w:rFonts w:ascii="Times New Roman" w:hAnsi="Times New Roman" w:cs="Times New Roman"/>
          <w:sz w:val="24"/>
          <w:szCs w:val="24"/>
        </w:rPr>
        <w:t xml:space="preserve"> до вступления в законную силу судебного акта по результатам рассмотрения настоящего спора. </w:t>
      </w:r>
    </w:p>
    <w:p w:rsidR="009A409C" w:rsidRDefault="009A409C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09C" w:rsidRPr="006D3FD9" w:rsidRDefault="009A409C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D9"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9A409C" w:rsidRPr="006D3FD9" w:rsidRDefault="009A409C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D9">
        <w:rPr>
          <w:rFonts w:ascii="Times New Roman" w:hAnsi="Times New Roman" w:cs="Times New Roman"/>
          <w:i/>
          <w:sz w:val="24"/>
          <w:szCs w:val="24"/>
        </w:rPr>
        <w:t>выписка из ЕГРЮЛ (распечатка с сайта регистрирующего органа)</w:t>
      </w:r>
    </w:p>
    <w:p w:rsidR="003C7C23" w:rsidRPr="006D3FD9" w:rsidRDefault="003C7C23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D9">
        <w:rPr>
          <w:rFonts w:ascii="Times New Roman" w:hAnsi="Times New Roman" w:cs="Times New Roman"/>
          <w:i/>
          <w:sz w:val="24"/>
          <w:szCs w:val="24"/>
        </w:rPr>
        <w:t>информация об отсутствии публикации в Вестнике государственной регистрации</w:t>
      </w:r>
    </w:p>
    <w:p w:rsidR="00964CB7" w:rsidRPr="006D3FD9" w:rsidRDefault="00964CB7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D9">
        <w:rPr>
          <w:rFonts w:ascii="Times New Roman" w:hAnsi="Times New Roman" w:cs="Times New Roman"/>
          <w:i/>
          <w:sz w:val="24"/>
          <w:szCs w:val="24"/>
        </w:rPr>
        <w:t>уведомление ответчика о необходимости погашения задолженности</w:t>
      </w:r>
    </w:p>
    <w:p w:rsidR="009A409C" w:rsidRPr="006D3FD9" w:rsidRDefault="00964CB7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D9">
        <w:rPr>
          <w:rFonts w:ascii="Times New Roman" w:hAnsi="Times New Roman" w:cs="Times New Roman"/>
          <w:i/>
          <w:sz w:val="24"/>
          <w:szCs w:val="24"/>
        </w:rPr>
        <w:t>квитанция об уплате госпошлины</w:t>
      </w:r>
    </w:p>
    <w:p w:rsidR="00964CB7" w:rsidRPr="006D3FD9" w:rsidRDefault="00964CB7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FD9">
        <w:rPr>
          <w:rFonts w:ascii="Times New Roman" w:hAnsi="Times New Roman" w:cs="Times New Roman"/>
          <w:i/>
          <w:sz w:val="24"/>
          <w:szCs w:val="24"/>
        </w:rPr>
        <w:t>копия доверенности на представителя</w:t>
      </w:r>
      <w:r w:rsidR="00BC07B3">
        <w:rPr>
          <w:rFonts w:ascii="Times New Roman" w:hAnsi="Times New Roman" w:cs="Times New Roman"/>
          <w:i/>
          <w:sz w:val="24"/>
          <w:szCs w:val="24"/>
        </w:rPr>
        <w:t>ап</w:t>
      </w:r>
    </w:p>
    <w:p w:rsidR="009A409C" w:rsidRDefault="009A409C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09C" w:rsidRDefault="009A409C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CAD" w:rsidRPr="00AE4A13" w:rsidRDefault="006D3FD9" w:rsidP="00244C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Ласько В.С.</w:t>
      </w:r>
      <w:r w:rsidR="00244CAD">
        <w:rPr>
          <w:rFonts w:ascii="Times New Roman" w:hAnsi="Times New Roman" w:cs="Times New Roman"/>
          <w:sz w:val="24"/>
          <w:szCs w:val="24"/>
        </w:rPr>
        <w:t xml:space="preserve">       __________________       </w:t>
      </w:r>
      <w:r>
        <w:rPr>
          <w:rFonts w:ascii="Times New Roman" w:hAnsi="Times New Roman" w:cs="Times New Roman"/>
          <w:sz w:val="24"/>
          <w:szCs w:val="24"/>
        </w:rPr>
        <w:t>Д.В. Суханов</w:t>
      </w:r>
    </w:p>
    <w:p w:rsidR="009A409C" w:rsidRDefault="009A409C" w:rsidP="009A4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09C" w:rsidRPr="00AE4A13" w:rsidRDefault="009A409C" w:rsidP="00746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A409C" w:rsidRPr="00AE4A13" w:rsidSect="00FD323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58AB"/>
    <w:rsid w:val="00022F78"/>
    <w:rsid w:val="00076780"/>
    <w:rsid w:val="00082D6E"/>
    <w:rsid w:val="001C3C6F"/>
    <w:rsid w:val="00244CAD"/>
    <w:rsid w:val="0037627F"/>
    <w:rsid w:val="003949C9"/>
    <w:rsid w:val="003C7C23"/>
    <w:rsid w:val="004712CF"/>
    <w:rsid w:val="00542EC7"/>
    <w:rsid w:val="005F5083"/>
    <w:rsid w:val="006D3FD9"/>
    <w:rsid w:val="00744169"/>
    <w:rsid w:val="007461C4"/>
    <w:rsid w:val="008E4DB2"/>
    <w:rsid w:val="00964CB7"/>
    <w:rsid w:val="009A409C"/>
    <w:rsid w:val="00AE4A13"/>
    <w:rsid w:val="00B51FA1"/>
    <w:rsid w:val="00B828AE"/>
    <w:rsid w:val="00BC07B3"/>
    <w:rsid w:val="00BE1CFF"/>
    <w:rsid w:val="00CA00C8"/>
    <w:rsid w:val="00CA237B"/>
    <w:rsid w:val="00D758AB"/>
    <w:rsid w:val="00D76339"/>
    <w:rsid w:val="00E045A3"/>
    <w:rsid w:val="00E10977"/>
    <w:rsid w:val="00E2109B"/>
    <w:rsid w:val="00F078AB"/>
    <w:rsid w:val="00F12321"/>
    <w:rsid w:val="00F55023"/>
    <w:rsid w:val="00F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User2</cp:lastModifiedBy>
  <cp:revision>2</cp:revision>
  <cp:lastPrinted>2015-10-29T14:53:00Z</cp:lastPrinted>
  <dcterms:created xsi:type="dcterms:W3CDTF">2017-09-11T09:26:00Z</dcterms:created>
  <dcterms:modified xsi:type="dcterms:W3CDTF">2017-09-11T09:26:00Z</dcterms:modified>
</cp:coreProperties>
</file>